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TERMO DE AUTORIZAÇÃO PARA PUBLICAÇÃO DE DADOS NO PORTAL NACIONAL DE CONTRATAÇÕES PÚBLICAS – PNCP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O Município de ____________________, inscrito no CNPJ sob nº ____________________, com sede à ________________________________, neste ato representado por seu(sua) _____________________________, Sr(a). _____________________________________, no uso de suas atribuições legais,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CONSIDERANDO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 o disposto nos Comunicados nº 09/2025 e nº 10/2025 do Portal Nacional de Contratações Públicas – PNCP, que estabelecem a obrigatoriedade de comprovação do vínculo contratual entre entes públicos e plataformas privadas que realizam publicações de informações no sistema;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CONSIDERANDO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 a necessidade de garantir a regularidade, segurança e confiabilidade das informações a serem publicadas no PNCP;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RESOLVE AUTORIZAR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A empresa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pt-BR"/>
        </w:rPr>
        <w:t>E&amp;L Produções de Software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, inscrita no CNPJ sob nº 39.781.785/0001-72, com sede à Avenida Koehler, 238, Centro Domingos Martins, a realizar, em nome deste Município, a publicação de dados, informações, editais, avisos, atas, extratos e demais documentos exigidos pela legislação vigente, diretamente no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Portal Nacional de Contratações Públicas – PNCP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, em conformidade com os normativos aplicáveis.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E, por estar de acordo, firma-se o presente Termo de Autorização.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(Local e data)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(Nome do(a) Prefeito(a) ou representante legal)</w:t>
        <w:br/>
        <w:t>(Cargo)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Carimbo e assinatura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LibreOffice/25.2.1.2$Windows_X86_64 LibreOffice_project/d3abf4aee5fd705e4a92bba33a32f40bc4e56f49</Application>
  <AppVersion>15.0000</AppVersion>
  <Pages>1</Pages>
  <Words>181</Words>
  <Characters>1183</Characters>
  <CharactersWithSpaces>1357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2025-08-18T11:27:00Z</dcterms:created>
  <dc:creator>Bruno Gonçalves</dc:creator>
  <dc:description/>
  <dc:language>pt-BR</dc:language>
  <cp:lastModifiedBy/>
  <dcterms:modified xsi:type="dcterms:W3CDTF">2025-10-15T15:05:58Z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7FD37CB9E5B14F85BE62849A5FB5E1AB_12</vt:lpwstr>
  </property>
  <property fmtid="{D5CDD505-2E9C-101B-9397-08002B2CF9AE}" pid="3" name="KSOProductBuildVer">
    <vt:lpwstr>1046-12.2.0.21931</vt:lpwstr>
  </property>
</Properties>
</file>